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08971ae08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68 GRADER NORD LOFOTEN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68 GRADER NORD LOFOTEN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3c53f79ca4f4f"/>
      <w:footerReference xmlns:r="http://schemas.openxmlformats.org/officeDocument/2006/relationships" w:type="default" r:id="R22d6e66b0680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3c53f79ca4f4f" /><Relationship Type="http://schemas.openxmlformats.org/officeDocument/2006/relationships/footer" Target="/word/footer1.xml" Id="R22d6e66b06804cfc" /></Relationships>
</file>