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de76d44c5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OG FUSAPOSTEN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OG FUSAPOSTEN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41d8a0d52412b"/>
      <w:footerReference xmlns:r="http://schemas.openxmlformats.org/officeDocument/2006/relationships" w:type="default" r:id="R03590f4eaa30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OG FUSAPOSTEN AS   ·   Org.nr 943 430 861   ·   Brug, Handlegården  4 etg   ·   5200 OS   ·   Tlf. 56 30 29 50   ·   post@osogfusa.no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OG FUSAPOSTEN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41d8a0d52412b" /><Relationship Type="http://schemas.openxmlformats.org/officeDocument/2006/relationships/footer" Target="/word/footer1.xml" Id="R03590f4eaa3046ec" /></Relationships>
</file>