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7b3897fbb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db4eee42f4677"/>
      <w:footerReference xmlns:r="http://schemas.openxmlformats.org/officeDocument/2006/relationships" w:type="default" r:id="R0b077d2cb106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AS   ·   Org.nr 946 736 309   ·   Flathauggata 24   ·   5523 HAUGESUND   ·   Tlf. 22 83 74 00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db4eee42f4677" /><Relationship Type="http://schemas.openxmlformats.org/officeDocument/2006/relationships/footer" Target="/word/footer1.xml" Id="R0b077d2cb1064278" /></Relationships>
</file>