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cc10a62e7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749a9f2fa2db486f"/>
      <w:footerReference xmlns:r="http://schemas.openxmlformats.org/officeDocument/2006/relationships" w:type="default" r:id="R8c98df09d2dd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a9f2fa2db486f" /><Relationship Type="http://schemas.openxmlformats.org/officeDocument/2006/relationships/footer" Target="/word/footer1.xml" Id="R8c98df09d2dd4c1e" /></Relationships>
</file>