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9550c71ac4e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SIVA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SIVA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818edf389649b8"/>
      <w:footerReference xmlns:r="http://schemas.openxmlformats.org/officeDocument/2006/relationships" w:type="default" r:id="R83f1f5bd537c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18edf389649b8" /><Relationship Type="http://schemas.openxmlformats.org/officeDocument/2006/relationships/footer" Target="/word/footer1.xml" Id="R83f1f5bd537c4f6a" /></Relationships>
</file>