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4aa791d7c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4605cff484c88"/>
      <w:footerReference xmlns:r="http://schemas.openxmlformats.org/officeDocument/2006/relationships" w:type="default" r:id="Rd4f77ad25be2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4605cff484c88" /><Relationship Type="http://schemas.openxmlformats.org/officeDocument/2006/relationships/footer" Target="/word/footer1.xml" Id="Rd4f77ad25be24ee0" /></Relationships>
</file>