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1036f85e3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c24cec1d0cfd4cc2"/>
      <w:footerReference xmlns:r="http://schemas.openxmlformats.org/officeDocument/2006/relationships" w:type="default" r:id="R29a93531d80f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cec1d0cfd4cc2" /><Relationship Type="http://schemas.openxmlformats.org/officeDocument/2006/relationships/footer" Target="/word/footer1.xml" Id="R29a93531d80f40f2" /></Relationships>
</file>