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950a8427942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BERG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BERG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77711151cd4188"/>
      <w:footerReference xmlns:r="http://schemas.openxmlformats.org/officeDocument/2006/relationships" w:type="default" r:id="R9a16434225564c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7711151cd4188" /><Relationship Type="http://schemas.openxmlformats.org/officeDocument/2006/relationships/footer" Target="/word/footer1.xml" Id="R9a16434225564cfa" /></Relationships>
</file>