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02aabebefb47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MORGANA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MORGANA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0414f2d56c42b7"/>
      <w:footerReference xmlns:r="http://schemas.openxmlformats.org/officeDocument/2006/relationships" w:type="default" r:id="Rbe630115a03f4f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MORGANA HOLDING AS   ·   Org.nr 993 590 673   ·   c/o Aars AS,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MORGANA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0414f2d56c42b7" /><Relationship Type="http://schemas.openxmlformats.org/officeDocument/2006/relationships/footer" Target="/word/footer1.xml" Id="Rbe630115a03f4fe8" /></Relationships>
</file>