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fa3812861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daf5048c54371"/>
      <w:footerReference xmlns:r="http://schemas.openxmlformats.org/officeDocument/2006/relationships" w:type="default" r:id="R6317da1e1919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daf5048c54371" /><Relationship Type="http://schemas.openxmlformats.org/officeDocument/2006/relationships/footer" Target="/word/footer1.xml" Id="R6317da1e19194162" /></Relationships>
</file>