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c1e254310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d8976c022e3a42a5"/>
      <w:footerReference xmlns:r="http://schemas.openxmlformats.org/officeDocument/2006/relationships" w:type="default" r:id="Rb7432d69c6d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6c022e3a42a5" /><Relationship Type="http://schemas.openxmlformats.org/officeDocument/2006/relationships/footer" Target="/word/footer1.xml" Id="Rb7432d69c6d243c9" /></Relationships>
</file>